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厦门+平潭+武夷山六日游行程单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7月13日定制团队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0441750391759ei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私人定制，一次玩遍福建热门城市！！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厦门+平潭+武夷山 三大热门城市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赴海滨花园城市-厦门，抵达后导游接站，后前往厦门黄金海岸旅游地标、世界醉美的国际马拉松赛道【环岛路海滨】，大海、沙滩、彩色路、青草、绿树，构成美丽的亚热带海滨走廊。站在“一国两制，统一祖国”的大字面前，大小金门诸岛近在咫尺。后逛特色文创村【曾厝垵】，曾厝垵被誉为全国“最文艺的村落”，它从一个质朴的临海渔村缓缓蜕变成了如今炙手可热的文化创意村；繁华背后坚守着骨子里的韵味，感受海岛独特的小资情怀。
                <w:br/>
                后入住酒店休息，后自由活动！！
                <w:br/>
                交通：参考车次：苏州北/厦门北 G3056 （07:06/15:17） 或其他车次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早餐后前往【厦门大学】参观,如不去厦大里面参观的人则去白城沙滩自由活动。
                <w:br/>
                后前往【“海上花园、音乐之岛、万国建筑博览”-鼓浪屿】（含过渡35元/人，轮渡时间为20分钟左右）后游海上花园、音乐之岛、万国建筑博览【鼓浪屿】（岛上全程游览约3小时），鼓浪屿是一个宁静美丽的小岛，岛上拥有众多的特色店铺和风格迥异的建筑，生活气息和文艺范儿并重。凭借其独特的景色，已然成为厦门名副其实的旅游名片。途经【万国建筑博览】鼓浪屿岛上各种中西合璧的建筑，这些建筑群被统称为万国建筑博览，是鼓浪屿的中西文化交流的精萃景观。这些建筑里，有中国传统的庙宇，闽南标志的院落平房，欧式的原领事馆建筑等，其中八卦楼是厦门的近代建筑代表。后游【毓园】位于鼓浪屿东南部复兴路，是为纪念中国妇产科大夫林巧稚而建的。这是座花园式的小园林，园中屹立着林巧稚大夫的汉白玉雕像，一座托着出生婴儿的双手的雕像，还建有“林巧稚大夫生平事迹展览室”。后游【港仔后海滨浴场】站在沙滩上，面朝大海，背面就是日光岩，可以看到高处的岩石，风景极美。港仔后海滨浴场沙滩沙质细软，海水流速小，配上鼓浪屿岛屿的美丽景色，极为舒适。后游《转角遇到爱》的拍摄地点【网红最美转角】鼓浪屿上最热门网红之地，三层小楼建筑，位于两条小路的交叉点，一个向左走，一个向右走，没有背对而行，只有相互走来。后逛【鼓浪屿龙头路】，龙头路是鼓浪屿最主要的中心路段，一路上都是各种特色小吃铺，是吃货的天下，张三疯欧式奶茶、叶氏麻薯、龙头鱼丸店、沈家闽南肠粉、马拉桑鲜榨果汁...等都是必尝的美食。
                <w:br/>
                游览结束后返回，晚餐后入住酒店。
                <w:br/>
                当日温馨提醒：
                <w:br/>
                1、鼓浪屿是步行道，导游的交通主要是靠双腿行走，请您准备一双舒适的鞋子。
                <w:br/>
                2、游览鼓浪屿时，导游可能会带您品尝鼓浪屿土特产，如果您不想参加，请和导游说明，非购物店。
                <w:br/>
                3、鼓浪屿每天限制人数，请提供正确的名单，如果提供错误的名单，整团上不了鼓浪屿，船票全部损失由客人自行前往。
                <w:br/>
                鼓浪屿申遗后不能用话筒讲解，需要自费租用无线耳麦听从讲解费用。
                <w:br/>
                交通：汽车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酒店早餐后前往厦门湾梦幻海岸【帆船出海体验】（约50分钟），蓝天大海映入眼帘的是厦门美的海岸线，海天一色，心随帆动，惊喜航行。乘风破浪、勇者无惧，在蔚蓝的大海中 一边听船长述说“帆船与大海的故事”，一边享受微微的海风，天气晴朗还可以看到-台湾金门列岛，还有白海豚与海共舞哦！
                <w:br/>
                温馨提示：建议戴遮阳帽-穿凉鞋-背腰包或背包，贵重物品寄存或妥善保管
                <w:br/>
                后打卡【沙坡尾艺术西区】艺术西区是厦门沙坡尾避风坞边上兴起的年轻文化艺术区，位于厦门市沙坡尾60号。这里包含了雕塑、陶艺、版画、服饰设计、手作木艺、动漫、音乐、纸艺、影像等艺术元素。还有自由滑板、音乐、复古市集等城市潮流元素。
                <w:br/>
                根据大交通送站。前往【平潭岛】旅游车赴福建第一大岛、祖国大陆离台湾最近的岛屿、国际旅游岛-平潭岛。
                <w:br/>
                后游【坛南湾沙滩】挖沙嬉水/沙滩踏浪/光着脚板在金色柔软的沙滩上，可寻蓝眼泪·享受美妙的海岛时光。
                <w:br/>
                晚上【沙滩BBQ】，欢乐体验【沙滩篝火晚会】，海岛狂欢夜-全家欢乐总动员，沙滩篝火派对，大海-沙滩-音乐-舞蹈...体验与海共舞的无穷乐趣！（温馨提示-如遇雨天篝火项目取消/不退费用）【烟花秀】燃放烟花，留下平潭之旅的美丽时光。【晚上可自由追泪】待夜幕降临，可在此地开启星空追泪之旅。（温馨提醒：蓝眼泪自然景观可遇不可求，爆发没有规律，不能保证一定能看到，敬请谅解！）
                <w:br/>
                晚餐后入住酒店休息。
                <w:br/>
                交通：参考车次：厦门北/平潭 D6564（13:09/15:28）或其他车次
                <w:br/>
                到达城市：平潭县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酒店早餐后前往【龙凤头海滨沙滩】漫步海滨、头顶蓝天、沐浴阳光、踏浪嬉水、光着脚板在金色柔软的沙滩上，用相机记录最美的你，和家人一起享受美妙的海岛欢乐时光。
                <w:br/>
                后游：祖国大陆离台湾岛最近距离68海里的【68小镇·猴研岛】猴研岛位于平潭岛的南端，距台湾新竹南寮渔港仅68海里，相当于126公里。整个猴研岛，放眼所到之处，皆为岩石，岩石无一相似，各具特色。
                <w:br/>
                后前往平潭海滨原生态闽南石厝【网红北港村】走进北港村，石厝错落有致地分布着，建筑主体多为青灰色，色彩斑斓的瓦片给古朴的民居增添了几分灵气。会唱歌的石头，奏响新乐章的民宿文艺村“石头会唱歌艺术聚落”。后游：海滨观光栈道【北部湾生态廊道】整条廊道长为5.4公里，中间共设有6个观景台，每个观景台造型各异，特色鲜明，景色也不同。沿途不仅有海浪涛声、山林呼啸声，看到美丽海岸线、海礁石，还有依山而建质朴的石头厝村。【长江澳风车田】得天独厚的地理优势造就了风力发电资源的产生，这也是大自然带给平潭人民的礼物。在风神的厚爱下，也使得这片海湾成了人们眼里的旅游胜地，是现代文明与大自然组成的一副现代风景画。
                <w:br/>
                交通：汽车
                <w:br/>
                到达城市：平潭县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平潭--武夷山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赴世界自然与文化遗产地-武夷山，抵达后导游接站，午餐后游览武夷山风景区的中心部位，号称“武夷第一胜地”——天游峰景区（约2.5小时），天游峰东接仙游岩，西与仙掌峰比肩连麓，仅峰顶一罅将两峰分开，海拔408.8米，相对高度215米，巨岩耸起，周围群峰拱卫，峰下九曲潆回，是纵览武夷山景的最佳境地，沿途可欣赏云窝、隐屏峰、晒布岩、茶洞、一览亭、武夷精舍等；晚餐后入住酒店休息。
                <w:br/>
                交通：参考车次：G860  平潭/南平市 （10:33/12:25）或其他车次
                <w:br/>
                到达城市：武夷山风景名胜区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九曲溪竹筏漂流（约100分钟），欣赏九曲溪佳（沿途观天游峰、玉女峰、大王峰、双乳峰、上下水龟石等）游览武夷宫（约1小时）。武夷宫是武夷山最古老的宫观，至今已有1000多年的历史。南宋词人辛弃疾、诗人陆游、理学家朱熹等都曾主管过武夷宫，武夷宫现演化为地名。主要景观有武夷山博物馆、三清殿、宋街、古代名人馆。
                <w:br/>
                友情提示：由于武夷山人多筏少的特殊性，武夷山九曲溪漂流时间由竹筏预定中心安排，旅行社、导游无权调整，在不减少景点的前提下，景点的游览的顺序会相应的调整，敬请谅解！
                <w:br/>
                午餐后，根据大交通返回温馨的家。
                <w:br/>
                交通：参考车次：南平市/苏州北 G1510（14:56/19:39）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◆交通：含苏州北/厦门北高铁二等座+厦门北/平潭动车二等座+平潭/南平市高铁二等座+南平市/苏州北高铁二等座+当地空调旅游车（车子分段接，其中厦门和武夷山为当地循环套车使用！！）；
                <w:br/>
                ◆住宿：含2晚厦门柏纳S酒店（厦门火车站明发商业广场店）+2晚平潭星海国际大酒店（龙王头海滨度假区店）+1晚武夷山武夷山柏纳酒店；
                <w:br/>
                ◆用餐：含五早二正餐（其余正餐客户自理！！）；
                <w:br/>
                ◆门票：行程所含景区首道景点门票（自由活动期间费用不含）儿童只含部分门票，其余门票当地现补！！！
                <w:br/>
                ◆导服：含当地导游服务；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◆单房差：出游人如果是单人，不接受拼房或不可以拼房的情况下需支付单房差。
                <w:br/>
                ◆因交通延阻、罢工、天气、飞机机器故障、航班取消或更改时间等不可抗力原因所引致的额外费用。
                <w:br/>
                ◆酒店内洗衣、理发、电话、传真、收费电视、饮品、烟酒等个人消费。
                <w:br/>
                ◆当地参加的自费以及以上“费用包含”中不包含的其它项目。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报名前务必电联，确认余位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以实际产生费用为准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姓名/证件/电话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不含旅游意外险，强烈建议自行购买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2025-07-06T20:41:35+08:00</dcterms:created>
  <dcterms:modified xsi:type="dcterms:W3CDTF">2025-07-06T20:41:35+08:00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